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08D8"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ascii="方正黑体简体" w:hAnsi="方正黑体简体" w:eastAsia="方正黑体简体" w:cs="方正黑体简体"/>
          <w:sz w:val="32"/>
          <w:szCs w:val="32"/>
        </w:rPr>
        <w:t>4</w:t>
      </w:r>
    </w:p>
    <w:p w14:paraId="13AAC8BC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关于报送</w:t>
      </w:r>
      <w:r>
        <w:rPr>
          <w:rFonts w:hint="eastAsia" w:ascii="Times New Roman" w:hAnsi="Times New Roman" w:eastAsia="方正小标宋简体"/>
          <w:sz w:val="44"/>
          <w:szCs w:val="44"/>
        </w:rPr>
        <w:t>应急管理先进技术与装备</w:t>
      </w:r>
    </w:p>
    <w:p w14:paraId="23DF6F7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指导目</w:t>
      </w:r>
      <w:r>
        <w:rPr>
          <w:rFonts w:hint="eastAsia" w:ascii="Times New Roman" w:hAnsi="Times New Roman" w:eastAsia="方正小标宋简体"/>
          <w:spacing w:val="-28"/>
          <w:sz w:val="44"/>
          <w:szCs w:val="44"/>
        </w:rPr>
        <w:t>录（第三批）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4"/>
          <w:szCs w:val="44"/>
        </w:rPr>
        <w:t>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荐项目的函</w:t>
      </w:r>
    </w:p>
    <w:p w14:paraId="26839D89"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 w14:paraId="5BE8B51D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省应急管理厅规划和科技处：</w:t>
      </w:r>
    </w:p>
    <w:p w14:paraId="0C2846E0"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按照《辽宁省应急管理厅</w:t>
      </w:r>
      <w:r>
        <w:rPr>
          <w:rFonts w:ascii="Times New Roman" w:hAnsi="Times New Roman" w:eastAsia="方正仿宋简体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辽宁省科学技术厅</w:t>
      </w:r>
      <w:r>
        <w:rPr>
          <w:rFonts w:ascii="Times New Roman" w:hAnsi="Times New Roman" w:eastAsia="方正仿宋简体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辽宁省工业和信息化厅关于征集应急管理先进技术与装备指导目录（第三批）的通知》（以下简称《通知》）要求，我市应急局、科技局和工信局及时将《通知》精神传达至辖区内所有科研机构、高等院校、企业、行业协会、机关事业单位等有关单位，认真组织开展了项目征集工作。经项目单位自愿申报、市应急局、市科技局和市工信局遴选初审，现将符合条件的</w:t>
      </w:r>
      <w:r>
        <w:rPr>
          <w:rFonts w:ascii="Times New Roman" w:hAnsi="Times New Roman" w:eastAsia="方正仿宋简体"/>
          <w:sz w:val="32"/>
          <w:szCs w:val="32"/>
        </w:rPr>
        <w:t>*****</w:t>
      </w:r>
      <w:r>
        <w:rPr>
          <w:rFonts w:hint="eastAsia" w:ascii="Times New Roman" w:hAnsi="Times New Roman" w:eastAsia="方正仿宋简体"/>
          <w:sz w:val="32"/>
          <w:szCs w:val="32"/>
        </w:rPr>
        <w:t>等</w:t>
      </w:r>
      <w:r>
        <w:rPr>
          <w:rFonts w:ascii="Times New Roman" w:hAnsi="Times New Roman" w:eastAsia="方正仿宋简体"/>
          <w:sz w:val="32"/>
          <w:szCs w:val="32"/>
        </w:rPr>
        <w:t>**</w:t>
      </w:r>
      <w:r>
        <w:rPr>
          <w:rFonts w:hint="eastAsia" w:ascii="Times New Roman" w:hAnsi="Times New Roman" w:eastAsia="方正仿宋简体"/>
          <w:sz w:val="32"/>
          <w:szCs w:val="32"/>
        </w:rPr>
        <w:t>个技术与装备项目及相关材料报送你处，请予审核。</w:t>
      </w:r>
    </w:p>
    <w:p w14:paraId="315EEE9A">
      <w:pPr>
        <w:spacing w:line="600" w:lineRule="exact"/>
        <w:ind w:firstLine="645"/>
        <w:rPr>
          <w:rFonts w:ascii="Times New Roman" w:hAnsi="Times New Roman" w:eastAsia="方正仿宋简体"/>
          <w:sz w:val="32"/>
          <w:szCs w:val="32"/>
        </w:rPr>
      </w:pPr>
    </w:p>
    <w:p w14:paraId="7D5FC9D7"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附件：</w:t>
      </w:r>
      <w:r>
        <w:rPr>
          <w:rFonts w:ascii="Times New Roman" w:hAnsi="Times New Roman" w:eastAsia="方正仿宋简体"/>
          <w:sz w:val="32"/>
          <w:szCs w:val="32"/>
        </w:rPr>
        <w:t>1.</w:t>
      </w:r>
      <w:r>
        <w:rPr>
          <w:rFonts w:hint="eastAsia" w:ascii="Times New Roman" w:hAnsi="Times New Roman" w:eastAsia="方正仿宋简体"/>
          <w:sz w:val="32"/>
          <w:szCs w:val="32"/>
        </w:rPr>
        <w:t>推荐项目汇总表</w:t>
      </w:r>
    </w:p>
    <w:p w14:paraId="71414BD7">
      <w:pPr>
        <w:spacing w:line="600" w:lineRule="exact"/>
        <w:ind w:firstLine="1600" w:firstLineChars="5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2.</w:t>
      </w:r>
      <w:r>
        <w:rPr>
          <w:rFonts w:hint="eastAsia" w:ascii="Times New Roman" w:hAnsi="Times New Roman" w:eastAsia="方正仿宋简体"/>
          <w:sz w:val="32"/>
          <w:szCs w:val="32"/>
        </w:rPr>
        <w:t>推荐项目单位申报材料</w:t>
      </w:r>
    </w:p>
    <w:p w14:paraId="30135027">
      <w:pPr>
        <w:spacing w:line="600" w:lineRule="exact"/>
        <w:ind w:firstLine="960" w:firstLineChars="300"/>
        <w:rPr>
          <w:rFonts w:ascii="Times New Roman" w:hAnsi="Times New Roman" w:eastAsia="方正仿宋简体"/>
          <w:sz w:val="32"/>
          <w:szCs w:val="32"/>
        </w:rPr>
      </w:pPr>
    </w:p>
    <w:p w14:paraId="16402BCA">
      <w:pPr>
        <w:spacing w:line="600" w:lineRule="exact"/>
        <w:ind w:firstLine="960" w:firstLineChars="300"/>
        <w:rPr>
          <w:rFonts w:ascii="Times New Roman" w:hAnsi="Times New Roman" w:eastAsia="方正仿宋简体"/>
          <w:sz w:val="32"/>
          <w:szCs w:val="32"/>
        </w:rPr>
      </w:pPr>
    </w:p>
    <w:p w14:paraId="0507C800">
      <w:pPr>
        <w:spacing w:line="600" w:lineRule="exact"/>
        <w:ind w:firstLine="960" w:firstLineChars="300"/>
        <w:rPr>
          <w:rFonts w:ascii="Times New Roman" w:hAnsi="Times New Roman" w:eastAsia="方正仿宋简体"/>
          <w:sz w:val="32"/>
          <w:szCs w:val="32"/>
        </w:rPr>
      </w:pPr>
    </w:p>
    <w:p w14:paraId="370BD2F3">
      <w:pPr>
        <w:spacing w:line="600" w:lineRule="exact"/>
        <w:ind w:firstLine="960" w:firstLineChars="3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**</w:t>
      </w:r>
      <w:r>
        <w:rPr>
          <w:rFonts w:hint="eastAsia" w:ascii="Times New Roman" w:hAnsi="Times New Roman" w:eastAsia="方正仿宋简体"/>
          <w:sz w:val="32"/>
          <w:szCs w:val="32"/>
        </w:rPr>
        <w:t>市应急管理局</w:t>
      </w:r>
      <w:r>
        <w:rPr>
          <w:rFonts w:ascii="Times New Roman" w:hAnsi="Times New Roman" w:eastAsia="方正仿宋简体"/>
          <w:sz w:val="32"/>
          <w:szCs w:val="32"/>
        </w:rPr>
        <w:t xml:space="preserve">  *</w:t>
      </w:r>
      <w:r>
        <w:rPr>
          <w:rFonts w:hint="eastAsia" w:ascii="Times New Roman" w:hAnsi="Times New Roman" w:eastAsia="方正仿宋简体"/>
          <w:sz w:val="32"/>
          <w:szCs w:val="32"/>
        </w:rPr>
        <w:t>市科学技术局</w:t>
      </w:r>
      <w:r>
        <w:rPr>
          <w:rFonts w:ascii="Times New Roman" w:hAnsi="Times New Roman" w:eastAsia="方正仿宋简体"/>
          <w:sz w:val="32"/>
          <w:szCs w:val="32"/>
        </w:rPr>
        <w:t xml:space="preserve">  **</w:t>
      </w:r>
      <w:r>
        <w:rPr>
          <w:rFonts w:hint="eastAsia" w:ascii="Times New Roman" w:hAnsi="Times New Roman" w:eastAsia="方正仿宋简体"/>
          <w:sz w:val="32"/>
          <w:szCs w:val="32"/>
        </w:rPr>
        <w:t>市工业和信息化局</w:t>
      </w:r>
    </w:p>
    <w:p w14:paraId="6E91D228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 w14:paraId="41D36A1E"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      2021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ascii="Times New Roman" w:hAnsi="Times New Roman" w:eastAsia="方正仿宋简体"/>
          <w:sz w:val="32"/>
          <w:szCs w:val="32"/>
        </w:rPr>
        <w:t>**</w:t>
      </w:r>
      <w:r>
        <w:rPr>
          <w:rFonts w:hint="eastAsia" w:ascii="Times New Roman" w:hAnsi="Times New Roman" w:eastAsia="方正仿宋简体"/>
          <w:sz w:val="32"/>
          <w:szCs w:val="32"/>
        </w:rPr>
        <w:t>月</w:t>
      </w:r>
      <w:r>
        <w:rPr>
          <w:rFonts w:ascii="Times New Roman" w:hAnsi="Times New Roman" w:eastAsia="方正仿宋简体"/>
          <w:sz w:val="32"/>
          <w:szCs w:val="32"/>
        </w:rPr>
        <w:t>**</w:t>
      </w:r>
      <w:r>
        <w:rPr>
          <w:rFonts w:hint="eastAsia" w:ascii="Times New Roman" w:hAnsi="Times New Roman" w:eastAsia="方正仿宋简体"/>
          <w:sz w:val="32"/>
          <w:szCs w:val="32"/>
        </w:rPr>
        <w:t>日</w:t>
      </w:r>
    </w:p>
    <w:p w14:paraId="371C694A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 w14:paraId="09F5A6A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应急管理先进技术与装备推荐项目汇总表</w:t>
      </w:r>
    </w:p>
    <w:p w14:paraId="10BB2011">
      <w:pPr>
        <w:spacing w:line="56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填报单位：</w:t>
      </w:r>
      <w:r>
        <w:rPr>
          <w:rFonts w:ascii="仿宋_GB2312" w:hAnsi="宋体" w:eastAsia="仿宋_GB2312"/>
          <w:sz w:val="30"/>
          <w:szCs w:val="30"/>
        </w:rPr>
        <w:t>**</w:t>
      </w:r>
      <w:r>
        <w:rPr>
          <w:rFonts w:hint="eastAsia" w:ascii="仿宋_GB2312" w:hAnsi="宋体" w:eastAsia="仿宋_GB2312"/>
          <w:sz w:val="30"/>
          <w:szCs w:val="30"/>
        </w:rPr>
        <w:t>市应急管理局（公章）</w:t>
      </w:r>
      <w:r>
        <w:rPr>
          <w:rFonts w:ascii="仿宋_GB2312" w:hAnsi="宋体" w:eastAsia="仿宋_GB2312"/>
          <w:sz w:val="30"/>
          <w:szCs w:val="30"/>
        </w:rPr>
        <w:t xml:space="preserve">    **</w:t>
      </w:r>
      <w:r>
        <w:rPr>
          <w:rFonts w:hint="eastAsia" w:ascii="仿宋_GB2312" w:hAnsi="宋体" w:eastAsia="仿宋_GB2312"/>
          <w:sz w:val="30"/>
          <w:szCs w:val="30"/>
        </w:rPr>
        <w:t>市科学技术局（公章）</w:t>
      </w:r>
    </w:p>
    <w:p w14:paraId="56900AAC">
      <w:pPr>
        <w:spacing w:line="560" w:lineRule="exact"/>
        <w:ind w:firstLine="1500" w:firstLineChars="5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**</w:t>
      </w:r>
      <w:r>
        <w:rPr>
          <w:rFonts w:hint="eastAsia" w:ascii="仿宋_GB2312" w:hAnsi="宋体" w:eastAsia="仿宋_GB2312"/>
          <w:sz w:val="30"/>
          <w:szCs w:val="30"/>
        </w:rPr>
        <w:t>市工业和信息化局（公章）</w:t>
      </w:r>
    </w:p>
    <w:tbl>
      <w:tblPr>
        <w:tblStyle w:val="3"/>
        <w:tblW w:w="92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775"/>
        <w:gridCol w:w="1724"/>
        <w:gridCol w:w="1416"/>
        <w:gridCol w:w="1440"/>
      </w:tblGrid>
      <w:tr w14:paraId="61C47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023B1">
            <w:pPr>
              <w:widowControl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7BF0D">
            <w:pPr>
              <w:widowControl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934F4">
            <w:pPr>
              <w:widowControl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4DCBA">
            <w:pPr>
              <w:widowControl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234F9">
            <w:pPr>
              <w:widowControl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14:paraId="39483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D5D12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6F3B9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22827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67CB2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EC4FA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</w:tr>
      <w:tr w14:paraId="4F0DA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E240C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72D1F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D7E87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27720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92A20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</w:tr>
      <w:tr w14:paraId="1741D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F360B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6394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6FFC9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DD483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C4B93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</w:tr>
      <w:tr w14:paraId="0809E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2C48D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EFADA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43B38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725F2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66FA3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</w:tr>
      <w:tr w14:paraId="0CC3A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2A85A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DF0B5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53C3B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29A5C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BFBC7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</w:tr>
      <w:tr w14:paraId="2E1A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25CCC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F851F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CC09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3076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334AE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</w:tr>
      <w:tr w14:paraId="40715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1CC5B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FE19E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D2609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321C7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8B8AB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</w:tr>
      <w:tr w14:paraId="3007C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FFD6F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ACFDB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65A32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C1BD8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E883B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</w:tr>
      <w:tr w14:paraId="09749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403B2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8C67F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09169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7088A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6DD3A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</w:tr>
      <w:tr w14:paraId="56D7B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B2D4E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A21D7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2C8AD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209D7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28D6E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</w:tr>
      <w:tr w14:paraId="413D1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D88C7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3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8D135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ABEEB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44591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1931B">
            <w:pPr>
              <w:spacing w:line="560" w:lineRule="exact"/>
            </w:pPr>
            <w:r>
              <w:rPr>
                <w:rFonts w:hint="eastAsia"/>
              </w:rPr>
              <w:t>　</w:t>
            </w:r>
          </w:p>
        </w:tc>
      </w:tr>
    </w:tbl>
    <w:p w14:paraId="21E1E591">
      <w:pPr>
        <w:tabs>
          <w:tab w:val="left" w:pos="1530"/>
        </w:tabs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p w14:paraId="0386225A"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08290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2B8C8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72B8C8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E8A295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72"/>
    <w:rsid w:val="0034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2025-03-27T07:03:00Z</dcterms:created>
  <dc:creator>无一悟</dc:creator>
  <cp:lastModifiedBy>无一悟</cp:lastModifiedBy>
  <dcterms:modified xsi:type="dcterms:W3CDTF">2025-03-27T07:05:19Z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2C58B02D5A074016B1AD080295B9CB1D_11</vt:lpwstr>
  </property>
  <property fmtid="{D5CDD505-2E9C-101B-9397-08002B2CF9AE}" pid="4" name="KSOTemplateDocerSaveRecord">
    <vt:lpwstr>eyJoZGlkIjoiNDE5OTI4NjAxYTQ5NzI1ODBmODc5ZTczOTk1MjlmZmQiLCJ1c2VySWQiOiI1MTk4MTk4MTcifQ==</vt:lpwstr>
  </property>
</Properties>
</file>